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8" w:rsidRPr="002A4F38" w:rsidRDefault="00C22A98" w:rsidP="00C22A98">
      <w:pPr>
        <w:spacing w:line="480" w:lineRule="auto"/>
        <w:jc w:val="both"/>
        <w:rPr>
          <w:rFonts w:ascii="Arial" w:eastAsia="Arial Unicode MS" w:hAnsi="Arial" w:cs="Arial"/>
          <w:b/>
          <w:caps/>
        </w:rPr>
      </w:pPr>
      <w:r w:rsidRPr="002A4F38">
        <w:rPr>
          <w:rFonts w:ascii="Arial" w:eastAsia="Arial Unicode MS" w:hAnsi="Arial" w:cs="Arial"/>
          <w:b/>
          <w:caps/>
        </w:rPr>
        <w:t>Retirada de la vía aérea artificial: Extubación. Revisión Narrativa</w:t>
      </w:r>
    </w:p>
    <w:p w:rsidR="00C22A98" w:rsidRPr="002A4F3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</w:p>
    <w:p w:rsidR="00C22A98" w:rsidRPr="002A4F3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proofErr w:type="spellStart"/>
      <w:r w:rsidRPr="002A4F38">
        <w:rPr>
          <w:rFonts w:ascii="Arial" w:eastAsia="Arial Unicode MS" w:hAnsi="Arial" w:cs="Arial"/>
        </w:rPr>
        <w:t>Bosso</w:t>
      </w:r>
      <w:proofErr w:type="spellEnd"/>
      <w:r w:rsidRPr="002A4F38">
        <w:rPr>
          <w:rFonts w:ascii="Arial" w:eastAsia="Arial Unicode MS" w:hAnsi="Arial" w:cs="Arial"/>
        </w:rPr>
        <w:t>, M</w:t>
      </w:r>
      <w:r>
        <w:rPr>
          <w:rFonts w:ascii="Arial" w:eastAsia="Arial Unicode MS" w:hAnsi="Arial" w:cs="Arial"/>
        </w:rPr>
        <w:t>auro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>; Vega, L</w:t>
      </w:r>
      <w:r>
        <w:rPr>
          <w:rFonts w:ascii="Arial" w:eastAsia="Arial Unicode MS" w:hAnsi="Arial" w:cs="Arial"/>
        </w:rPr>
        <w:t>aura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 xml:space="preserve">; </w:t>
      </w:r>
      <w:proofErr w:type="spellStart"/>
      <w:r w:rsidRPr="002A4F38">
        <w:rPr>
          <w:rFonts w:ascii="Arial" w:eastAsia="Arial Unicode MS" w:hAnsi="Arial" w:cs="Arial"/>
        </w:rPr>
        <w:t>Bezzi</w:t>
      </w:r>
      <w:proofErr w:type="spellEnd"/>
      <w:r w:rsidRPr="002A4F38">
        <w:rPr>
          <w:rFonts w:ascii="Arial" w:eastAsia="Arial Unicode MS" w:hAnsi="Arial" w:cs="Arial"/>
        </w:rPr>
        <w:t>, M</w:t>
      </w:r>
      <w:r>
        <w:rPr>
          <w:rFonts w:ascii="Arial" w:eastAsia="Arial Unicode MS" w:hAnsi="Arial" w:cs="Arial"/>
        </w:rPr>
        <w:t>arco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 xml:space="preserve">; </w:t>
      </w:r>
      <w:proofErr w:type="spellStart"/>
      <w:r w:rsidRPr="002A4F38">
        <w:rPr>
          <w:rFonts w:ascii="Arial" w:eastAsia="Arial Unicode MS" w:hAnsi="Arial" w:cs="Arial"/>
        </w:rPr>
        <w:t>Gogniat</w:t>
      </w:r>
      <w:proofErr w:type="spellEnd"/>
      <w:r w:rsidRPr="002A4F38">
        <w:rPr>
          <w:rFonts w:ascii="Arial" w:eastAsia="Arial Unicode MS" w:hAnsi="Arial" w:cs="Arial"/>
        </w:rPr>
        <w:t>, E</w:t>
      </w:r>
      <w:r>
        <w:rPr>
          <w:rFonts w:ascii="Arial" w:eastAsia="Arial Unicode MS" w:hAnsi="Arial" w:cs="Arial"/>
        </w:rPr>
        <w:t>miliano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 xml:space="preserve">; </w:t>
      </w:r>
      <w:proofErr w:type="spellStart"/>
      <w:r w:rsidRPr="002A4F38">
        <w:rPr>
          <w:rFonts w:ascii="Arial" w:eastAsia="Arial Unicode MS" w:hAnsi="Arial" w:cs="Arial"/>
        </w:rPr>
        <w:t>Rodrigues</w:t>
      </w:r>
      <w:proofErr w:type="spellEnd"/>
      <w:r w:rsidRPr="002A4F38">
        <w:rPr>
          <w:rFonts w:ascii="Arial" w:eastAsia="Arial Unicode MS" w:hAnsi="Arial" w:cs="Arial"/>
        </w:rPr>
        <w:t xml:space="preserve"> La </w:t>
      </w:r>
      <w:proofErr w:type="spellStart"/>
      <w:r w:rsidRPr="002A4F38">
        <w:rPr>
          <w:rFonts w:ascii="Arial" w:eastAsia="Arial Unicode MS" w:hAnsi="Arial" w:cs="Arial"/>
        </w:rPr>
        <w:t>Moglie</w:t>
      </w:r>
      <w:proofErr w:type="spellEnd"/>
      <w:r w:rsidRPr="002A4F38">
        <w:rPr>
          <w:rFonts w:ascii="Arial" w:eastAsia="Arial Unicode MS" w:hAnsi="Arial" w:cs="Arial"/>
        </w:rPr>
        <w:t>, R</w:t>
      </w:r>
      <w:r>
        <w:rPr>
          <w:rFonts w:ascii="Arial" w:eastAsia="Arial Unicode MS" w:hAnsi="Arial" w:cs="Arial"/>
        </w:rPr>
        <w:t>oger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 xml:space="preserve">; </w:t>
      </w:r>
      <w:proofErr w:type="spellStart"/>
      <w:r w:rsidRPr="002A4F38">
        <w:rPr>
          <w:rFonts w:ascii="Arial" w:eastAsia="Arial Unicode MS" w:hAnsi="Arial" w:cs="Arial"/>
        </w:rPr>
        <w:t>Roux</w:t>
      </w:r>
      <w:proofErr w:type="spellEnd"/>
      <w:r w:rsidRPr="002A4F38">
        <w:rPr>
          <w:rFonts w:ascii="Arial" w:eastAsia="Arial Unicode MS" w:hAnsi="Arial" w:cs="Arial"/>
        </w:rPr>
        <w:t>, N</w:t>
      </w:r>
      <w:r>
        <w:rPr>
          <w:rFonts w:ascii="Arial" w:eastAsia="Arial Unicode MS" w:hAnsi="Arial" w:cs="Arial"/>
        </w:rPr>
        <w:t>icolás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 xml:space="preserve">; </w:t>
      </w:r>
      <w:proofErr w:type="spellStart"/>
      <w:r w:rsidRPr="002A4F38">
        <w:rPr>
          <w:rFonts w:ascii="Arial" w:eastAsia="Arial Unicode MS" w:hAnsi="Arial" w:cs="Arial"/>
        </w:rPr>
        <w:t>Plotnikow</w:t>
      </w:r>
      <w:proofErr w:type="spellEnd"/>
      <w:r w:rsidRPr="002A4F38">
        <w:rPr>
          <w:rFonts w:ascii="Arial" w:eastAsia="Arial Unicode MS" w:hAnsi="Arial" w:cs="Arial"/>
        </w:rPr>
        <w:t>, G</w:t>
      </w:r>
      <w:r>
        <w:rPr>
          <w:rFonts w:ascii="Arial" w:eastAsia="Arial Unicode MS" w:hAnsi="Arial" w:cs="Arial"/>
        </w:rPr>
        <w:t>ustavo</w:t>
      </w: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 xml:space="preserve">. </w:t>
      </w:r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r w:rsidRPr="002A4F38">
        <w:rPr>
          <w:rFonts w:ascii="Arial" w:eastAsia="Arial Unicode MS" w:hAnsi="Arial" w:cs="Arial"/>
          <w:vertAlign w:val="superscript"/>
        </w:rPr>
        <w:t>1</w:t>
      </w:r>
      <w:r w:rsidRPr="002A4F38">
        <w:rPr>
          <w:rFonts w:ascii="Arial" w:eastAsia="Arial Unicode MS" w:hAnsi="Arial" w:cs="Arial"/>
        </w:rPr>
        <w:t>Capítulo de Kinesiología Intensivista - CKI, Sociedad Argentina de Terapia Intensiva SATI. Ciudad Autónoma de Buenos Aires - Argentina.</w:t>
      </w:r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</w:p>
    <w:p w:rsidR="00C22A98" w:rsidRPr="00C22A98" w:rsidRDefault="00C22A98" w:rsidP="00C22A98">
      <w:pPr>
        <w:spacing w:line="480" w:lineRule="auto"/>
        <w:jc w:val="both"/>
        <w:rPr>
          <w:rFonts w:ascii="Arial" w:eastAsia="Arial Unicode MS" w:hAnsi="Arial" w:cs="Arial"/>
          <w:u w:val="single"/>
        </w:rPr>
      </w:pPr>
      <w:r w:rsidRPr="00C22A98">
        <w:rPr>
          <w:rFonts w:ascii="Arial" w:eastAsia="Arial Unicode MS" w:hAnsi="Arial" w:cs="Arial"/>
          <w:u w:val="single"/>
        </w:rPr>
        <w:t xml:space="preserve">Autor para la correspondencia: </w:t>
      </w:r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Lic. Mauro </w:t>
      </w:r>
      <w:proofErr w:type="spellStart"/>
      <w:r>
        <w:rPr>
          <w:rFonts w:ascii="Arial" w:eastAsia="Arial Unicode MS" w:hAnsi="Arial" w:cs="Arial"/>
        </w:rPr>
        <w:t>Bosso</w:t>
      </w:r>
      <w:proofErr w:type="spellEnd"/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r w:rsidRPr="00C22A98">
        <w:rPr>
          <w:rFonts w:ascii="Arial" w:eastAsia="Arial Unicode MS" w:hAnsi="Arial" w:cs="Arial"/>
          <w:u w:val="single"/>
        </w:rPr>
        <w:t>Dirección:</w:t>
      </w:r>
      <w:r>
        <w:rPr>
          <w:rFonts w:ascii="Arial" w:eastAsia="Arial Unicode MS" w:hAnsi="Arial" w:cs="Arial"/>
        </w:rPr>
        <w:t xml:space="preserve"> Oruro 1176, Piso 6 </w:t>
      </w:r>
      <w:proofErr w:type="spellStart"/>
      <w:r>
        <w:rPr>
          <w:rFonts w:ascii="Arial" w:eastAsia="Arial Unicode MS" w:hAnsi="Arial" w:cs="Arial"/>
        </w:rPr>
        <w:t>Dpto</w:t>
      </w:r>
      <w:proofErr w:type="spellEnd"/>
      <w:r>
        <w:rPr>
          <w:rFonts w:ascii="Arial" w:eastAsia="Arial Unicode MS" w:hAnsi="Arial" w:cs="Arial"/>
        </w:rPr>
        <w:t xml:space="preserve"> “D” (CP 1220), Ciudad Autónoma de Bs. As., Argentina.</w:t>
      </w:r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r w:rsidRPr="00C22A98">
        <w:rPr>
          <w:rFonts w:ascii="Arial" w:eastAsia="Arial Unicode MS" w:hAnsi="Arial" w:cs="Arial"/>
          <w:u w:val="single"/>
        </w:rPr>
        <w:t>e-mail:</w:t>
      </w:r>
      <w:r>
        <w:rPr>
          <w:rFonts w:ascii="Arial" w:eastAsia="Arial Unicode MS" w:hAnsi="Arial" w:cs="Arial"/>
        </w:rPr>
        <w:t xml:space="preserve"> mauro.bosso@hotmail.com</w:t>
      </w:r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r w:rsidRPr="00C22A98">
        <w:rPr>
          <w:rFonts w:ascii="Arial" w:eastAsia="Arial Unicode MS" w:hAnsi="Arial" w:cs="Arial"/>
          <w:u w:val="single"/>
        </w:rPr>
        <w:t>Teléfono:</w:t>
      </w:r>
      <w:r>
        <w:rPr>
          <w:rFonts w:ascii="Arial" w:eastAsia="Arial Unicode MS" w:hAnsi="Arial" w:cs="Arial"/>
        </w:rPr>
        <w:t xml:space="preserve"> +54 9 11 3676 3600</w:t>
      </w:r>
    </w:p>
    <w:p w:rsidR="00C22A98" w:rsidRDefault="00C22A98" w:rsidP="00C22A98">
      <w:pPr>
        <w:spacing w:line="480" w:lineRule="auto"/>
        <w:jc w:val="both"/>
        <w:rPr>
          <w:rFonts w:ascii="Arial" w:eastAsia="Arial Unicode MS" w:hAnsi="Arial" w:cs="Arial"/>
          <w:b/>
        </w:rPr>
      </w:pPr>
    </w:p>
    <w:p w:rsidR="00C22A98" w:rsidRPr="002A4F38" w:rsidRDefault="00C22A98" w:rsidP="00C22A98">
      <w:pPr>
        <w:spacing w:line="480" w:lineRule="auto"/>
        <w:jc w:val="both"/>
        <w:rPr>
          <w:rFonts w:ascii="Arial" w:eastAsia="Arial Unicode MS" w:hAnsi="Arial" w:cs="Arial"/>
        </w:rPr>
      </w:pPr>
      <w:bookmarkStart w:id="0" w:name="_GoBack"/>
      <w:r w:rsidRPr="00C22A98">
        <w:rPr>
          <w:rFonts w:ascii="Arial" w:eastAsia="Arial Unicode MS" w:hAnsi="Arial" w:cs="Arial"/>
          <w:u w:val="single"/>
        </w:rPr>
        <w:t xml:space="preserve">Conflictos de interés: </w:t>
      </w:r>
      <w:bookmarkEnd w:id="0"/>
      <w:r>
        <w:rPr>
          <w:rFonts w:ascii="Arial" w:eastAsia="Arial Unicode MS" w:hAnsi="Arial" w:cs="Arial"/>
        </w:rPr>
        <w:t>Ninguno de los autores presenta conflictos de interés</w:t>
      </w:r>
    </w:p>
    <w:p w:rsidR="00C51482" w:rsidRDefault="00C51482"/>
    <w:sectPr w:rsidR="00C51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CC"/>
    <w:rsid w:val="00016ACC"/>
    <w:rsid w:val="00C22A98"/>
    <w:rsid w:val="00C5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8"/>
    <w:pPr>
      <w:spacing w:after="0" w:line="240" w:lineRule="auto"/>
    </w:pPr>
    <w:rPr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8"/>
    <w:pPr>
      <w:spacing w:after="0" w:line="240" w:lineRule="auto"/>
    </w:pPr>
    <w:rPr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2017-11-02T19:59:00Z</dcterms:created>
  <dcterms:modified xsi:type="dcterms:W3CDTF">2017-11-02T20:09:00Z</dcterms:modified>
</cp:coreProperties>
</file>